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26" w:rsidRPr="004E0E26" w:rsidRDefault="004E0E26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E0E26" w:rsidRPr="004E0E26" w:rsidRDefault="004E0E26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E0E26" w:rsidRPr="004E0E26" w:rsidRDefault="004E0E26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E0E26" w:rsidRPr="004E0E26" w:rsidRDefault="004E0E26" w:rsidP="004E0E26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4E0E26" w:rsidRPr="004E0E26" w:rsidRDefault="004E0E26" w:rsidP="004E0E2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0E26" w:rsidRPr="004E0E26" w:rsidRDefault="003405D3" w:rsidP="004E0E2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4E545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852BF5">
        <w:rPr>
          <w:rFonts w:ascii="Times New Roman" w:eastAsia="Times New Roman" w:hAnsi="Times New Roman"/>
          <w:sz w:val="26"/>
          <w:szCs w:val="26"/>
          <w:lang w:eastAsia="ru-RU"/>
        </w:rPr>
        <w:t>.2016</w:t>
      </w:r>
      <w:r w:rsidR="004E0E26"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№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41-117</w:t>
      </w:r>
      <w:r w:rsid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E0E26"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4E0E26" w:rsidRPr="004E0E26" w:rsidRDefault="004E0E26" w:rsidP="004E0E2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E0E26" w:rsidRPr="004E0E26" w:rsidRDefault="004E0E26" w:rsidP="004E0E26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4E0E26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C09B1" w:rsidRDefault="00CC09B1" w:rsidP="00CC09B1">
      <w:pPr>
        <w:spacing w:line="240" w:lineRule="exact"/>
        <w:ind w:righ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3F5626" w:rsidTr="00F207CE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F5626" w:rsidRDefault="003F5626" w:rsidP="003F5626">
            <w:pPr>
              <w:spacing w:line="192" w:lineRule="auto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внесении изменений и допо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нений в Устав </w:t>
            </w:r>
            <w:proofErr w:type="spellStart"/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колаевского муниципальн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района Хаб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2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ровского края</w:t>
            </w:r>
          </w:p>
          <w:p w:rsidR="003F5626" w:rsidRDefault="003F5626" w:rsidP="00CC09B1">
            <w:pPr>
              <w:spacing w:line="240" w:lineRule="exact"/>
              <w:ind w:right="524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626" w:rsidRDefault="003F5626" w:rsidP="00CC09B1">
            <w:pPr>
              <w:spacing w:line="240" w:lineRule="exact"/>
              <w:ind w:right="524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4" w:type="dxa"/>
            <w:tcBorders>
              <w:left w:val="single" w:sz="4" w:space="0" w:color="auto"/>
            </w:tcBorders>
          </w:tcPr>
          <w:p w:rsidR="003F5626" w:rsidRPr="003F5626" w:rsidRDefault="003F5626" w:rsidP="003F5626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5626">
              <w:rPr>
                <w:rFonts w:ascii="Times New Roman" w:eastAsia="Times New Roman" w:hAnsi="Times New Roman"/>
                <w:lang w:eastAsia="ru-RU"/>
              </w:rPr>
              <w:t>Главное управление Министерства юст</w:t>
            </w:r>
            <w:r w:rsidRPr="003F562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F5626">
              <w:rPr>
                <w:rFonts w:ascii="Times New Roman" w:eastAsia="Times New Roman" w:hAnsi="Times New Roman"/>
                <w:lang w:eastAsia="ru-RU"/>
              </w:rPr>
              <w:t>ции Российской Федерации по Хабаро</w:t>
            </w:r>
            <w:r w:rsidRPr="003F5626">
              <w:rPr>
                <w:rFonts w:ascii="Times New Roman" w:eastAsia="Times New Roman" w:hAnsi="Times New Roman"/>
                <w:lang w:eastAsia="ru-RU"/>
              </w:rPr>
              <w:t>в</w:t>
            </w:r>
            <w:r w:rsidRPr="003F5626">
              <w:rPr>
                <w:rFonts w:ascii="Times New Roman" w:eastAsia="Times New Roman" w:hAnsi="Times New Roman"/>
                <w:lang w:eastAsia="ru-RU"/>
              </w:rPr>
              <w:t>скому краю и Еврейской автономной о</w:t>
            </w:r>
            <w:r w:rsidRPr="003F5626">
              <w:rPr>
                <w:rFonts w:ascii="Times New Roman" w:eastAsia="Times New Roman" w:hAnsi="Times New Roman"/>
                <w:lang w:eastAsia="ru-RU"/>
              </w:rPr>
              <w:t>б</w:t>
            </w:r>
            <w:r w:rsidRPr="003F5626">
              <w:rPr>
                <w:rFonts w:ascii="Times New Roman" w:eastAsia="Times New Roman" w:hAnsi="Times New Roman"/>
                <w:lang w:eastAsia="ru-RU"/>
              </w:rPr>
              <w:t>ласти</w:t>
            </w:r>
          </w:p>
          <w:p w:rsidR="003F5626" w:rsidRPr="003F5626" w:rsidRDefault="003F5626" w:rsidP="003F562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6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 октября 2016 г.</w:t>
            </w:r>
          </w:p>
          <w:p w:rsidR="003F5626" w:rsidRPr="003F5626" w:rsidRDefault="003F5626" w:rsidP="003F5626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5626">
              <w:rPr>
                <w:rFonts w:ascii="Times New Roman" w:eastAsia="Times New Roman" w:hAnsi="Times New Roman"/>
                <w:lang w:eastAsia="ru-RU"/>
              </w:rPr>
              <w:t>Зарегистрированы изменения в устав</w:t>
            </w:r>
          </w:p>
          <w:p w:rsidR="003F5626" w:rsidRPr="003F5626" w:rsidRDefault="003F5626" w:rsidP="003F5626">
            <w:pPr>
              <w:spacing w:line="24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5626">
              <w:rPr>
                <w:rFonts w:ascii="Times New Roman" w:eastAsia="Times New Roman" w:hAnsi="Times New Roman"/>
                <w:lang w:eastAsia="ru-RU"/>
              </w:rPr>
              <w:t>Государственный рег</w:t>
            </w:r>
            <w:r w:rsidRPr="003F5626">
              <w:rPr>
                <w:rFonts w:ascii="Times New Roman" w:eastAsia="Times New Roman" w:hAnsi="Times New Roman"/>
                <w:lang w:eastAsia="ru-RU"/>
              </w:rPr>
              <w:t>и</w:t>
            </w:r>
            <w:r w:rsidRPr="003F5626">
              <w:rPr>
                <w:rFonts w:ascii="Times New Roman" w:eastAsia="Times New Roman" w:hAnsi="Times New Roman"/>
                <w:lang w:eastAsia="ru-RU"/>
              </w:rPr>
              <w:t>страционный</w:t>
            </w:r>
          </w:p>
          <w:p w:rsidR="003F5626" w:rsidRPr="003F5626" w:rsidRDefault="003F5626" w:rsidP="003F5626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56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Pr="003F5626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RU</w:t>
            </w:r>
            <w:r w:rsidRPr="003F56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275103052016003</w:t>
            </w:r>
          </w:p>
        </w:tc>
      </w:tr>
    </w:tbl>
    <w:p w:rsidR="003F5626" w:rsidRDefault="003F5626" w:rsidP="00CC09B1">
      <w:pPr>
        <w:spacing w:line="240" w:lineRule="exact"/>
        <w:ind w:righ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7E11" w:rsidRPr="001B1D8C" w:rsidRDefault="00C97E11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Устава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3405D3"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Ник</w:t>
      </w:r>
      <w:r w:rsidR="003405D3"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3405D3"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лаевского муниципального района Хабаровского края</w:t>
      </w:r>
      <w:r w:rsidR="003405D3"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в соответ</w:t>
      </w:r>
      <w:r w:rsidR="00852BF5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3405D3">
        <w:rPr>
          <w:rFonts w:ascii="Times New Roman" w:eastAsia="Times New Roman" w:hAnsi="Times New Roman"/>
          <w:sz w:val="26"/>
          <w:szCs w:val="26"/>
          <w:lang w:eastAsia="ru-RU"/>
        </w:rPr>
        <w:t>твие с требован</w:t>
      </w:r>
      <w:r w:rsidR="003405D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3405D3">
        <w:rPr>
          <w:rFonts w:ascii="Times New Roman" w:eastAsia="Times New Roman" w:hAnsi="Times New Roman"/>
          <w:sz w:val="26"/>
          <w:szCs w:val="26"/>
          <w:lang w:eastAsia="ru-RU"/>
        </w:rPr>
        <w:t>ями Федеральных законов</w:t>
      </w:r>
      <w:r w:rsidR="00852BF5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02.06.2016 № 171-ФЗ «О внесении изменений в ст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тью 36 Федерального закона «Об общих принципах организации местного сам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управления в Российской Федерации», от 23.06.2016 № 197-ФЗ «О внесении изм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нений в статью 26.3 Федерального закона «Об общих принципах организации з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конодательных (представительных) и исполнительных органов государственной</w:t>
      </w:r>
      <w:proofErr w:type="gramEnd"/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власти субъектов Российской Федерации» и Федеральный закон «Об общих при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ципах организации местного самоуправления в Российской Федера</w:t>
      </w:r>
      <w:r w:rsidR="003405D3">
        <w:rPr>
          <w:rFonts w:ascii="Times New Roman" w:eastAsia="Times New Roman" w:hAnsi="Times New Roman"/>
          <w:sz w:val="26"/>
          <w:szCs w:val="26"/>
          <w:lang w:eastAsia="ru-RU"/>
        </w:rPr>
        <w:t>ции», Закона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Хабаровского края от 10.03.2016 № 170 «О внесении изменений в Закон Хабаро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ского края «Об отдельных вопросах организации местного самоуправления в Хаб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ровском крае», </w:t>
      </w:r>
      <w:r w:rsidR="003405D3">
        <w:rPr>
          <w:rFonts w:ascii="Times New Roman" w:eastAsia="Times New Roman" w:hAnsi="Times New Roman"/>
          <w:sz w:val="26"/>
          <w:szCs w:val="26"/>
          <w:lang w:eastAsia="ru-RU"/>
        </w:rPr>
        <w:t>Закона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Хабаровского края от 29.06.2016 № 193 «О внесении изм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нений в отдельные законы Хабаровского края и признании утратившей силу части 4 статьи 1</w:t>
      </w:r>
      <w:proofErr w:type="gramEnd"/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Закона Хабаровского края «О гарантиях осуществления полномочий д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путата, члена выборного органа местного самоуправления, выборного должностн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405D3"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го лица местного самоуправления в Хабаровском крае», </w:t>
      </w:r>
      <w:r w:rsid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Уставом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решением Совета депутатов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15.04.2005 № 8 «Об утверждении Полож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о порядке принятия Устава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евского муниципального района, решения Совета депутатов  сельского поселения о внесении в Устав </w:t>
      </w:r>
      <w:proofErr w:type="spellStart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1B1D8C">
        <w:rPr>
          <w:rFonts w:ascii="Times New Roman" w:eastAsia="Times New Roman" w:hAnsi="Times New Roman"/>
          <w:sz w:val="26"/>
          <w:szCs w:val="26"/>
          <w:lang w:eastAsia="ru-RU"/>
        </w:rPr>
        <w:t>ципального района изменений и дополнений»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Совет депутатов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1. Внести прилагаемые изменения и дополнения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17.06.2013 № 55-139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 Направить настоящее решение в Главное управление Министерства юст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ции Российской Федерации по Хабаровскому краю и Еврейской автономной обл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сти для государственной регистрации изменений и дополнений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края.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3. Опубликовать внесенные в Устав </w:t>
      </w:r>
      <w:proofErr w:type="spellStart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изменения и дополнения после их государственной регистрации в Главном упра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лении Министерства юстиции Российской Федерации по Хабаровскому краю и Е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рейской автономной области.</w:t>
      </w:r>
    </w:p>
    <w:p w:rsid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4. Настояще</w:t>
      </w:r>
      <w:r w:rsidR="00956B86">
        <w:rPr>
          <w:rFonts w:ascii="Times New Roman" w:eastAsia="Times New Roman" w:hAnsi="Times New Roman"/>
          <w:sz w:val="26"/>
          <w:szCs w:val="26"/>
          <w:lang w:eastAsia="ru-RU"/>
        </w:rPr>
        <w:t>е решение вступает в силу после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официального опубликов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="00956B86">
        <w:rPr>
          <w:rFonts w:ascii="Times New Roman" w:eastAsia="Times New Roman" w:hAnsi="Times New Roman"/>
          <w:sz w:val="26"/>
          <w:szCs w:val="26"/>
          <w:lang w:eastAsia="ru-RU"/>
        </w:rPr>
        <w:t xml:space="preserve"> (обнародования)</w:t>
      </w:r>
      <w:r w:rsidRPr="0021572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5F1" w:rsidRDefault="005F55F1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215722" w:rsidRPr="00215722" w:rsidRDefault="00215722" w:rsidP="00215722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                               </w:t>
      </w:r>
      <w:r w:rsidR="005F55F1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А.Б. Миньков</w:t>
      </w:r>
    </w:p>
    <w:p w:rsidR="00852BF5" w:rsidRDefault="00852BF5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852BF5" w:rsidRDefault="00852BF5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852BF5" w:rsidRDefault="00852BF5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3405D3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852BF5" w:rsidRDefault="00852BF5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C97E11" w:rsidRDefault="00C97E11" w:rsidP="00C97E11">
      <w:pPr>
        <w:spacing w:line="240" w:lineRule="exact"/>
        <w:ind w:left="4820"/>
        <w:jc w:val="center"/>
        <w:rPr>
          <w:sz w:val="26"/>
          <w:szCs w:val="26"/>
        </w:rPr>
      </w:pPr>
      <w:r w:rsidRPr="00193922">
        <w:rPr>
          <w:sz w:val="26"/>
          <w:szCs w:val="26"/>
        </w:rPr>
        <w:lastRenderedPageBreak/>
        <w:t>Приложение</w:t>
      </w:r>
    </w:p>
    <w:p w:rsidR="00C97E11" w:rsidRDefault="00C97E11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C97E11" w:rsidRDefault="00C97E11" w:rsidP="00C97E1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97E11" w:rsidRDefault="00C97E11" w:rsidP="00C97E11">
      <w:pPr>
        <w:spacing w:line="240" w:lineRule="exact"/>
        <w:ind w:left="4820"/>
        <w:jc w:val="center"/>
        <w:rPr>
          <w:sz w:val="26"/>
          <w:szCs w:val="26"/>
        </w:rPr>
      </w:pPr>
    </w:p>
    <w:p w:rsidR="00C97E11" w:rsidRDefault="003405D3" w:rsidP="00C97E11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20.09</w:t>
      </w:r>
      <w:r w:rsidR="005F55F1">
        <w:rPr>
          <w:sz w:val="26"/>
          <w:szCs w:val="26"/>
        </w:rPr>
        <w:t>.2016</w:t>
      </w:r>
      <w:r w:rsidR="00C97E11">
        <w:rPr>
          <w:sz w:val="26"/>
          <w:szCs w:val="26"/>
        </w:rPr>
        <w:t xml:space="preserve">     </w:t>
      </w:r>
      <w:r>
        <w:rPr>
          <w:sz w:val="26"/>
          <w:szCs w:val="26"/>
        </w:rPr>
        <w:t>№ 41-117</w:t>
      </w:r>
    </w:p>
    <w:p w:rsidR="00C97E11" w:rsidRDefault="00C97E11" w:rsidP="00C97E11">
      <w:pPr>
        <w:ind w:left="4820"/>
        <w:jc w:val="both"/>
        <w:rPr>
          <w:sz w:val="26"/>
          <w:szCs w:val="26"/>
        </w:rPr>
      </w:pPr>
    </w:p>
    <w:p w:rsidR="00C97E11" w:rsidRDefault="00C97E11" w:rsidP="00C97E11">
      <w:pPr>
        <w:jc w:val="center"/>
        <w:rPr>
          <w:sz w:val="26"/>
          <w:szCs w:val="26"/>
        </w:rPr>
      </w:pPr>
    </w:p>
    <w:p w:rsidR="00C97E11" w:rsidRDefault="00C97E11" w:rsidP="00C97E11">
      <w:pPr>
        <w:jc w:val="center"/>
        <w:rPr>
          <w:sz w:val="26"/>
          <w:szCs w:val="26"/>
        </w:rPr>
      </w:pPr>
      <w:r>
        <w:rPr>
          <w:sz w:val="26"/>
          <w:szCs w:val="26"/>
        </w:rPr>
        <w:t>ИЗМЕНЕНИЯ И ДОПОЛНЕНИЯ В УСТАВ</w:t>
      </w:r>
    </w:p>
    <w:p w:rsidR="00C97E11" w:rsidRDefault="00C97E11" w:rsidP="00C97E11">
      <w:pPr>
        <w:jc w:val="center"/>
        <w:rPr>
          <w:sz w:val="26"/>
          <w:szCs w:val="26"/>
        </w:rPr>
      </w:pPr>
    </w:p>
    <w:p w:rsidR="00C97E11" w:rsidRDefault="00C97E11" w:rsidP="00C97E1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</w:t>
      </w:r>
    </w:p>
    <w:p w:rsidR="00C97E11" w:rsidRPr="00193922" w:rsidRDefault="00C97E11" w:rsidP="00C97E11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Хабаровского края</w:t>
      </w:r>
    </w:p>
    <w:p w:rsidR="00C97E11" w:rsidRDefault="00C97E11" w:rsidP="00C97E11"/>
    <w:p w:rsidR="00C97E11" w:rsidRPr="0048006D" w:rsidRDefault="00C97E11" w:rsidP="00C97E11">
      <w:pPr>
        <w:rPr>
          <w:b/>
        </w:rPr>
      </w:pP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1. В статье 5.1. «Права органов местного самоуправления поселения на решение вопросов, не отнесенных к вопросам местного значения поселений»:</w:t>
      </w: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1.1. Часть 1 дополнить пунктом 15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8" w:history="1">
        <w:r w:rsidRPr="003405D3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основах системы профилактики пр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вонарушений в Российской Федерации</w:t>
      </w:r>
      <w:proofErr w:type="gramStart"/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2. Статью 20 «Полномочия Совета депутатов»</w:t>
      </w: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2.1. Дополнить частью 1.1.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3405D3" w:rsidRPr="003405D3" w:rsidRDefault="003405D3" w:rsidP="003405D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«1.1. Совет депутатов заслушивает ежегодные отчеты главы сельского пос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ления о результатах его деятельности, деятельности администрации сельского п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селения, в том числе о решении вопросов, поставленных Советом депутатов сел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поселения». </w:t>
      </w:r>
    </w:p>
    <w:p w:rsidR="003405D3" w:rsidRPr="003405D3" w:rsidRDefault="003405D3" w:rsidP="003405D3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3. В статье 23 «Депутат Совета депутатов»:</w:t>
      </w: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3.1. Часть 2 дополнить абзацем 2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следующей редакции:</w:t>
      </w: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Срок полномочий депутата Совета депутатов составляет пять лет</w:t>
      </w:r>
      <w:proofErr w:type="gramStart"/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.».</w:t>
      </w:r>
      <w:proofErr w:type="gramEnd"/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4.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В статье 30 «Глава сельского поселения»:</w:t>
      </w: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4.1. Часть 2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:rsidR="003405D3" w:rsidRPr="003405D3" w:rsidRDefault="003405D3" w:rsidP="003405D3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«Глава сельского поселения избирается Советом депутатов из числа канд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датов, представленных конкурсной комиссией по результатам конкурса, сроком на 5 лет.</w:t>
      </w:r>
    </w:p>
    <w:p w:rsidR="003405D3" w:rsidRPr="003405D3" w:rsidRDefault="003405D3" w:rsidP="003405D3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Кандидатом на должность главы сельского поселения может быть зарег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стрирован гражданин, который на день проведения конкурса не имеет в соотве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ствии с Федеральным законом от 12 июля 2002 года № 67-ФЗ «Об основных гара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тиях избирательных прав и права на участие в референдуме граждан Российской Федерации» ограничений пассивного избирательного права для избрания выбо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ным должностным лицом местного самоуправления.</w:t>
      </w:r>
      <w:proofErr w:type="gramEnd"/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Общее число членов конкурсной комиссии в сельском поселении устанавл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вается Советом депутатов сельского поселения.</w:t>
      </w: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Условиями конкурса могут быть предусмотрены требования к професси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нальному образованию и (или) профессиональным знаниям и навыкам, которые являются предпочтительными для осуществления главой сельского поселения по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номочий по решению вопросов местного значения.</w:t>
      </w: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Совету депутатов для проведения голосования по кандидатурам на дол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ность главы сельского поселения представляется не менее двух зарегистрирова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ных конкурсной комиссией кандидатов.</w:t>
      </w: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05D3" w:rsidRPr="003405D3" w:rsidRDefault="003405D3" w:rsidP="003405D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1" w:name="dfasnesttm"/>
      <w:bookmarkStart w:id="2" w:name="bssPhr30"/>
      <w:bookmarkStart w:id="3" w:name="hab_170_25"/>
      <w:bookmarkStart w:id="4" w:name="dfasbcaiow"/>
      <w:bookmarkStart w:id="5" w:name="bssPhr31"/>
      <w:bookmarkStart w:id="6" w:name="hab_170_26"/>
      <w:bookmarkEnd w:id="1"/>
      <w:bookmarkEnd w:id="2"/>
      <w:bookmarkEnd w:id="3"/>
      <w:bookmarkEnd w:id="4"/>
      <w:bookmarkEnd w:id="5"/>
      <w:bookmarkEnd w:id="6"/>
      <w:r w:rsidRPr="003405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4.2. Абзац 2 части 3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3405D3" w:rsidRPr="003405D3" w:rsidRDefault="003405D3" w:rsidP="003405D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«Порядок проведения конкурса по отбору кандидатур на должность главы сельского поселения устанавливается Советом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проведения конкурса. Общее число членов конкурсной комиссии в сельском поселении уст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навливается Советом депутатов. При формировании конкурсной комиссии в сел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ском поселении половина членов конкурсной комиссии назначается Советом деп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татов, другая половина – главой Николаевского муниципального района Хабаро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ского края</w:t>
      </w:r>
      <w:proofErr w:type="gramStart"/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.».</w:t>
      </w:r>
      <w:proofErr w:type="gramEnd"/>
    </w:p>
    <w:p w:rsidR="003405D3" w:rsidRPr="003405D3" w:rsidRDefault="003405D3" w:rsidP="003405D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405D3" w:rsidRPr="003405D3" w:rsidRDefault="003405D3" w:rsidP="003405D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4.3. Часть 4</w:t>
      </w: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3405D3" w:rsidRPr="003405D3" w:rsidRDefault="003405D3" w:rsidP="003405D3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«4. Глава сельского поселения приступает к исполнению полномочий со дня вступления в силу решения Совета депутатов об избрании и прекращает их со дня вступления в должность вновь избранного главы сельского поселения</w:t>
      </w:r>
      <w:proofErr w:type="gramStart"/>
      <w:r w:rsidRPr="003405D3">
        <w:rPr>
          <w:rFonts w:ascii="Times New Roman" w:eastAsia="Times New Roman" w:hAnsi="Times New Roman"/>
          <w:bCs/>
          <w:sz w:val="26"/>
          <w:szCs w:val="26"/>
          <w:lang w:eastAsia="ru-RU"/>
        </w:rPr>
        <w:t>.».</w:t>
      </w:r>
      <w:proofErr w:type="gramEnd"/>
    </w:p>
    <w:p w:rsidR="003405D3" w:rsidRPr="003405D3" w:rsidRDefault="003405D3" w:rsidP="003405D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05D3" w:rsidRPr="003405D3" w:rsidRDefault="003405D3" w:rsidP="003405D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4.4. Дополнить частью 3.2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«3.2. Не допускается одному и тому же лицу, избранному на должность гл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вы сельского поселения, занимать эту должность более двух установленных сроков подряд</w:t>
      </w:r>
      <w:proofErr w:type="gramStart"/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5. В статье 30 «Глава сельского поселения»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5.1. Часть 8.3.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дополнить словами следующего содержания:</w:t>
      </w: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«… и не позднее чем через 30 дней со дня вступления указанного решения суда в законную силу</w:t>
      </w:r>
      <w:proofErr w:type="gramStart"/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6. Статью 32 «Основания досрочного прекращения полномочий главы сельского поселения»</w:t>
      </w: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6.1. Дополнить частью 3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следующего содержания:</w:t>
      </w: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«3. В случае</w:t>
      </w:r>
      <w:proofErr w:type="gramStart"/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избранный на муниципальных выборах глава сельского поселения, полномочия которого прекращены досрочно на основании решения С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вета депутатов сельского поселения об удалении его в  отставку, обжалует в суде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ном порядке указанное решение, досрочные выборы главы сельского поселения не могут быть назначены до вступления решения суда в законную силу и не позднее чем через 30 дней со дня вступления указанного решения суда в законную силу</w:t>
      </w:r>
      <w:proofErr w:type="gramStart"/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3405D3" w:rsidRPr="003405D3" w:rsidRDefault="003405D3" w:rsidP="003405D3">
      <w:pPr>
        <w:ind w:firstLine="709"/>
        <w:jc w:val="both"/>
        <w:rPr>
          <w:rFonts w:ascii="Calibri" w:eastAsia="Times New Roman" w:hAnsi="Calibri"/>
          <w:sz w:val="26"/>
          <w:szCs w:val="26"/>
          <w:lang w:eastAsia="ru-RU"/>
        </w:rPr>
      </w:pPr>
    </w:p>
    <w:p w:rsidR="003405D3" w:rsidRPr="003405D3" w:rsidRDefault="003405D3" w:rsidP="003405D3">
      <w:pPr>
        <w:ind w:firstLine="709"/>
        <w:jc w:val="both"/>
        <w:rPr>
          <w:rFonts w:ascii="Times New Roman" w:eastAsia="Times New Roman" w:hAnsi="Times New Roman"/>
          <w:b/>
          <w:color w:val="548DD4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7. Статью 35.2 «Порядок формирования, полномочия, срок полномочий, подотчетность, подконтрольность, а также иные вопросы организации и де</w:t>
      </w: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тельности иных органов местного самоуправления»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- исключить</w:t>
      </w:r>
      <w:r w:rsidRPr="003405D3">
        <w:rPr>
          <w:rFonts w:ascii="Times New Roman" w:eastAsia="Times New Roman" w:hAnsi="Times New Roman"/>
          <w:b/>
          <w:color w:val="548DD4"/>
          <w:sz w:val="26"/>
          <w:szCs w:val="26"/>
          <w:lang w:eastAsia="ru-RU"/>
        </w:rPr>
        <w:t>.</w:t>
      </w:r>
    </w:p>
    <w:p w:rsidR="003405D3" w:rsidRPr="003405D3" w:rsidRDefault="003405D3" w:rsidP="003405D3">
      <w:pPr>
        <w:ind w:firstLine="709"/>
        <w:jc w:val="both"/>
        <w:rPr>
          <w:rFonts w:ascii="Times New Roman" w:eastAsia="Times New Roman" w:hAnsi="Times New Roman"/>
          <w:b/>
          <w:color w:val="548DD4"/>
          <w:sz w:val="26"/>
          <w:szCs w:val="26"/>
          <w:lang w:eastAsia="ru-RU"/>
        </w:rPr>
      </w:pP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8. В статье 37.1 «Гарантии, предоставляемые главе сельского поселения, депутату Совета депутатов, члену выборного органа местного самоуправл</w:t>
      </w: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ния»</w:t>
      </w: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8.1. Часть 3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признать утратившей силу.</w:t>
      </w: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05D3" w:rsidRPr="003405D3" w:rsidRDefault="003405D3" w:rsidP="003405D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9.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405D3">
        <w:rPr>
          <w:rFonts w:ascii="Times New Roman" w:eastAsia="Times New Roman" w:hAnsi="Times New Roman"/>
          <w:b/>
          <w:sz w:val="26"/>
          <w:szCs w:val="26"/>
          <w:lang w:eastAsia="ru-RU"/>
        </w:rPr>
        <w:t>Статью 38 «Муниципальная служба»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изложить в следующей редакции:</w:t>
      </w:r>
    </w:p>
    <w:p w:rsidR="003405D3" w:rsidRPr="003405D3" w:rsidRDefault="003405D3" w:rsidP="003405D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«Статья 38. Муниципальная служба</w:t>
      </w:r>
    </w:p>
    <w:p w:rsidR="003405D3" w:rsidRPr="003405D3" w:rsidRDefault="003405D3" w:rsidP="003405D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жащего, условия и порядок прохождения муниципальной службы, осуществляется федеральными законами, а также принимаемыми в соответствии с ним законами Хабаровского края и иными муниципальными правовыми актами</w:t>
      </w:r>
      <w:proofErr w:type="gramStart"/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FF6600"/>
          <w:sz w:val="26"/>
          <w:szCs w:val="26"/>
          <w:lang w:eastAsia="ru-RU"/>
        </w:rPr>
      </w:pPr>
    </w:p>
    <w:p w:rsidR="003405D3" w:rsidRPr="003405D3" w:rsidRDefault="003405D3" w:rsidP="003405D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FF6600"/>
          <w:sz w:val="26"/>
          <w:szCs w:val="26"/>
          <w:lang w:eastAsia="ru-RU"/>
        </w:rPr>
      </w:pPr>
    </w:p>
    <w:p w:rsidR="003405D3" w:rsidRPr="003405D3" w:rsidRDefault="003405D3" w:rsidP="003405D3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05D3" w:rsidRPr="003405D3" w:rsidRDefault="003405D3" w:rsidP="003405D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Глава, председатель Совета депутатов</w:t>
      </w:r>
    </w:p>
    <w:p w:rsidR="003405D3" w:rsidRPr="003405D3" w:rsidRDefault="003405D3" w:rsidP="003405D3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3405D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                                             А.Б. Миньков</w:t>
      </w:r>
    </w:p>
    <w:p w:rsidR="00C97E11" w:rsidRPr="001B1D8C" w:rsidRDefault="00C97E11" w:rsidP="00C97E11">
      <w:pPr>
        <w:jc w:val="both"/>
        <w:rPr>
          <w:sz w:val="26"/>
          <w:szCs w:val="26"/>
        </w:rPr>
      </w:pPr>
    </w:p>
    <w:p w:rsidR="0065148B" w:rsidRPr="00CC09B1" w:rsidRDefault="0065148B" w:rsidP="00CC09B1">
      <w:pPr>
        <w:jc w:val="both"/>
        <w:rPr>
          <w:sz w:val="26"/>
          <w:szCs w:val="26"/>
        </w:rPr>
      </w:pPr>
    </w:p>
    <w:sectPr w:rsidR="0065148B" w:rsidRPr="00CC09B1" w:rsidSect="00625D35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48" w:rsidRDefault="00F96E48" w:rsidP="00CC09B1">
      <w:r>
        <w:separator/>
      </w:r>
    </w:p>
  </w:endnote>
  <w:endnote w:type="continuationSeparator" w:id="0">
    <w:p w:rsidR="00F96E48" w:rsidRDefault="00F96E48" w:rsidP="00CC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48" w:rsidRDefault="00F96E48" w:rsidP="00CC09B1">
      <w:r>
        <w:separator/>
      </w:r>
    </w:p>
  </w:footnote>
  <w:footnote w:type="continuationSeparator" w:id="0">
    <w:p w:rsidR="00F96E48" w:rsidRDefault="00F96E48" w:rsidP="00CC0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455844"/>
      <w:docPartObj>
        <w:docPartGallery w:val="Page Numbers (Top of Page)"/>
        <w:docPartUnique/>
      </w:docPartObj>
    </w:sdtPr>
    <w:sdtEndPr/>
    <w:sdtContent>
      <w:p w:rsidR="00625D35" w:rsidRDefault="00625D3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7CE">
          <w:rPr>
            <w:noProof/>
          </w:rPr>
          <w:t>2</w:t>
        </w:r>
        <w:r>
          <w:fldChar w:fldCharType="end"/>
        </w:r>
      </w:p>
    </w:sdtContent>
  </w:sdt>
  <w:p w:rsidR="00CC09B1" w:rsidRDefault="00CC09B1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35" w:rsidRDefault="00625D35">
    <w:pPr>
      <w:pStyle w:val="af3"/>
      <w:jc w:val="center"/>
    </w:pPr>
  </w:p>
  <w:p w:rsidR="00625D35" w:rsidRDefault="00625D35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A0"/>
    <w:rsid w:val="0000465B"/>
    <w:rsid w:val="0002785B"/>
    <w:rsid w:val="000F1149"/>
    <w:rsid w:val="001B406B"/>
    <w:rsid w:val="001D1948"/>
    <w:rsid w:val="00215722"/>
    <w:rsid w:val="00241210"/>
    <w:rsid w:val="00275B64"/>
    <w:rsid w:val="003405D3"/>
    <w:rsid w:val="00353B7A"/>
    <w:rsid w:val="003D343E"/>
    <w:rsid w:val="003F5626"/>
    <w:rsid w:val="00422656"/>
    <w:rsid w:val="0042620C"/>
    <w:rsid w:val="004E0E26"/>
    <w:rsid w:val="004E545E"/>
    <w:rsid w:val="00575111"/>
    <w:rsid w:val="00584440"/>
    <w:rsid w:val="005C66B0"/>
    <w:rsid w:val="005D4ECD"/>
    <w:rsid w:val="005F55F1"/>
    <w:rsid w:val="0061412B"/>
    <w:rsid w:val="0061721B"/>
    <w:rsid w:val="00625D35"/>
    <w:rsid w:val="0065148B"/>
    <w:rsid w:val="00752535"/>
    <w:rsid w:val="00787DA9"/>
    <w:rsid w:val="00823E0C"/>
    <w:rsid w:val="00831BA4"/>
    <w:rsid w:val="00852BF5"/>
    <w:rsid w:val="00857D0A"/>
    <w:rsid w:val="00885224"/>
    <w:rsid w:val="008A242E"/>
    <w:rsid w:val="00946767"/>
    <w:rsid w:val="00956B86"/>
    <w:rsid w:val="009C1C9B"/>
    <w:rsid w:val="00A43C76"/>
    <w:rsid w:val="00A956A8"/>
    <w:rsid w:val="00BB76BF"/>
    <w:rsid w:val="00BD2EC7"/>
    <w:rsid w:val="00BD53DB"/>
    <w:rsid w:val="00C245FB"/>
    <w:rsid w:val="00C44A0F"/>
    <w:rsid w:val="00C460CA"/>
    <w:rsid w:val="00C862FA"/>
    <w:rsid w:val="00C97E11"/>
    <w:rsid w:val="00CB00A9"/>
    <w:rsid w:val="00CC09B1"/>
    <w:rsid w:val="00D2738D"/>
    <w:rsid w:val="00DF1399"/>
    <w:rsid w:val="00E00026"/>
    <w:rsid w:val="00E36FD9"/>
    <w:rsid w:val="00EC21A0"/>
    <w:rsid w:val="00F207CE"/>
    <w:rsid w:val="00F4297A"/>
    <w:rsid w:val="00F96632"/>
    <w:rsid w:val="00F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C09B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09B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09B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09B1"/>
    <w:rPr>
      <w:sz w:val="24"/>
      <w:szCs w:val="24"/>
    </w:rPr>
  </w:style>
  <w:style w:type="paragraph" w:customStyle="1" w:styleId="ConsPlusNormal">
    <w:name w:val="ConsPlusNormal"/>
    <w:rsid w:val="004E54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F11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F1149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3F5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C09B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C09B1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CC09B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C09B1"/>
    <w:rPr>
      <w:sz w:val="24"/>
      <w:szCs w:val="24"/>
    </w:rPr>
  </w:style>
  <w:style w:type="paragraph" w:customStyle="1" w:styleId="ConsPlusNormal">
    <w:name w:val="ConsPlusNormal"/>
    <w:rsid w:val="004E54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F114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F1149"/>
    <w:rPr>
      <w:rFonts w:ascii="Tahoma" w:hAnsi="Tahoma" w:cs="Tahoma"/>
      <w:sz w:val="16"/>
      <w:szCs w:val="16"/>
    </w:rPr>
  </w:style>
  <w:style w:type="table" w:styleId="af9">
    <w:name w:val="Table Grid"/>
    <w:basedOn w:val="a1"/>
    <w:uiPriority w:val="59"/>
    <w:rsid w:val="003F5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1FD75B22FF8ED3A52A2436C098AF38B664A7828463501C890D3C297m7e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526F-395C-4FFB-8B62-08E35AB7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43</cp:revision>
  <cp:lastPrinted>2016-03-10T00:11:00Z</cp:lastPrinted>
  <dcterms:created xsi:type="dcterms:W3CDTF">2013-05-24T01:46:00Z</dcterms:created>
  <dcterms:modified xsi:type="dcterms:W3CDTF">2016-11-10T23:36:00Z</dcterms:modified>
</cp:coreProperties>
</file>